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99D3" w14:textId="77777777" w:rsidR="00CA518D" w:rsidRPr="006F2FC2" w:rsidRDefault="004658AC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Reinhard Strüven</w:t>
      </w:r>
    </w:p>
    <w:p w14:paraId="63693101" w14:textId="77777777" w:rsidR="00CA518D" w:rsidRPr="006F2FC2" w:rsidRDefault="00CA518D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5589EF25" w14:textId="259A08A0" w:rsidR="005C7EF5" w:rsidRPr="00902A7E" w:rsidRDefault="00D8087F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Polnisch für Anfänger</w:t>
      </w:r>
    </w:p>
    <w:p w14:paraId="27A83AFB" w14:textId="77777777" w:rsidR="00902A7E" w:rsidRPr="006F2FC2" w:rsidRDefault="00902A7E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7BEB6F2B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6F2FC2">
        <w:rPr>
          <w:rFonts w:ascii="Arial" w:hAnsi="Arial" w:cs="Arial"/>
          <w:sz w:val="24"/>
          <w:szCs w:val="24"/>
          <w:lang w:val="pl-PL"/>
        </w:rPr>
        <w:t xml:space="preserve">Die polnische Sprache! </w:t>
      </w:r>
      <w:r w:rsidRPr="00902A7E">
        <w:rPr>
          <w:rFonts w:ascii="Arial" w:hAnsi="Arial" w:cs="Arial"/>
          <w:sz w:val="24"/>
          <w:szCs w:val="24"/>
          <w:lang w:val="de"/>
        </w:rPr>
        <w:t>Es muss doch möglich sein, mit Fleiß, Ehrgeiz und einer guten Portion Hu</w:t>
      </w:r>
      <w:r w:rsidR="00CA518D" w:rsidRPr="00902A7E">
        <w:rPr>
          <w:rFonts w:ascii="Arial" w:hAnsi="Arial" w:cs="Arial"/>
          <w:sz w:val="24"/>
          <w:szCs w:val="24"/>
          <w:lang w:val="de"/>
        </w:rPr>
        <w:t>mor hinter ihre Geheimnisse</w:t>
      </w:r>
      <w:r w:rsidRPr="00902A7E">
        <w:rPr>
          <w:rFonts w:ascii="Arial" w:hAnsi="Arial" w:cs="Arial"/>
          <w:sz w:val="24"/>
          <w:szCs w:val="24"/>
          <w:lang w:val="de"/>
        </w:rPr>
        <w:t xml:space="preserve"> zu kommen!</w:t>
      </w:r>
    </w:p>
    <w:p w14:paraId="1214C979" w14:textId="672EBED2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So habe ich </w:t>
      </w:r>
      <w:r w:rsidR="00D8087F">
        <w:rPr>
          <w:rFonts w:ascii="Arial" w:hAnsi="Arial" w:cs="Arial"/>
          <w:sz w:val="24"/>
          <w:szCs w:val="24"/>
          <w:lang w:val="de"/>
        </w:rPr>
        <w:t xml:space="preserve">es </w:t>
      </w:r>
      <w:r w:rsidRPr="00902A7E">
        <w:rPr>
          <w:rFonts w:ascii="Arial" w:hAnsi="Arial" w:cs="Arial"/>
          <w:sz w:val="24"/>
          <w:szCs w:val="24"/>
          <w:lang w:val="de"/>
        </w:rPr>
        <w:t>mir letztes Jahr im Sommer gedacht und einen Polnisch-Intensivkurs bei der VHS Düsseldorf belegt. Einen Bildungsurlaub, was mir eine Woche Sonderurlaub auf der Arbeit bescherte. Dort: lange, ungläubige Gesichter: DU willst POLNISCH lernen?</w:t>
      </w:r>
    </w:p>
    <w:p w14:paraId="4281DC62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Ja, ich will. Ich muss. Ich werde </w:t>
      </w:r>
      <w:r w:rsidR="00CA518D" w:rsidRPr="00902A7E">
        <w:rPr>
          <w:rFonts w:ascii="Arial" w:hAnsi="Arial" w:cs="Arial"/>
          <w:sz w:val="24"/>
          <w:szCs w:val="24"/>
          <w:lang w:val="de"/>
        </w:rPr>
        <w:t>noch häufiger in Polen sein, deshalb.</w:t>
      </w:r>
      <w:r w:rsidRPr="00902A7E">
        <w:rPr>
          <w:rFonts w:ascii="Arial" w:hAnsi="Arial" w:cs="Arial"/>
          <w:sz w:val="24"/>
          <w:szCs w:val="24"/>
          <w:lang w:val="de"/>
        </w:rPr>
        <w:t xml:space="preserve"> Ich hätte wohl ebenso sagen können: Ich möchte nächste Woche zum </w:t>
      </w:r>
      <w:r w:rsidR="0027392A">
        <w:rPr>
          <w:rFonts w:ascii="Arial" w:hAnsi="Arial" w:cs="Arial"/>
          <w:sz w:val="24"/>
          <w:szCs w:val="24"/>
          <w:lang w:val="de"/>
        </w:rPr>
        <w:t>Mars</w:t>
      </w:r>
      <w:r w:rsidRPr="00902A7E">
        <w:rPr>
          <w:rFonts w:ascii="Arial" w:hAnsi="Arial" w:cs="Arial"/>
          <w:sz w:val="24"/>
          <w:szCs w:val="24"/>
          <w:lang w:val="de"/>
        </w:rPr>
        <w:t xml:space="preserve"> fliegen, 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oder zum tiefsten Meeresgrund tauchen, die Gesichter wären dieselben gewesen. </w:t>
      </w:r>
    </w:p>
    <w:p w14:paraId="0AF062A3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4304C22F" w14:textId="7F87346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Mit </w:t>
      </w:r>
      <w:r w:rsidR="00CA518D" w:rsidRPr="00902A7E">
        <w:rPr>
          <w:rFonts w:ascii="Arial" w:hAnsi="Arial" w:cs="Arial"/>
          <w:sz w:val="24"/>
          <w:szCs w:val="24"/>
          <w:lang w:val="de"/>
        </w:rPr>
        <w:t>dem</w:t>
      </w:r>
      <w:r w:rsidRPr="00902A7E">
        <w:rPr>
          <w:rFonts w:ascii="Arial" w:hAnsi="Arial" w:cs="Arial"/>
          <w:sz w:val="24"/>
          <w:szCs w:val="24"/>
          <w:lang w:val="de"/>
        </w:rPr>
        <w:t xml:space="preserve"> Sprachbuch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„Witam“</w:t>
      </w:r>
      <w:r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4658AC">
        <w:rPr>
          <w:rFonts w:ascii="Arial" w:hAnsi="Arial" w:cs="Arial"/>
          <w:sz w:val="24"/>
          <w:szCs w:val="24"/>
          <w:lang w:val="de"/>
        </w:rPr>
        <w:t>mit</w:t>
      </w:r>
      <w:r w:rsidR="00902A7E">
        <w:rPr>
          <w:rFonts w:ascii="Arial" w:hAnsi="Arial" w:cs="Arial"/>
          <w:sz w:val="24"/>
          <w:szCs w:val="24"/>
          <w:lang w:val="de"/>
        </w:rPr>
        <w:t xml:space="preserve"> beigefügt</w:t>
      </w:r>
      <w:r w:rsidR="00CA518D" w:rsidRPr="00902A7E">
        <w:rPr>
          <w:rFonts w:ascii="Arial" w:hAnsi="Arial" w:cs="Arial"/>
          <w:sz w:val="24"/>
          <w:szCs w:val="24"/>
          <w:lang w:val="de"/>
        </w:rPr>
        <w:t>er</w:t>
      </w:r>
      <w:r w:rsidRPr="00902A7E">
        <w:rPr>
          <w:rFonts w:ascii="Arial" w:hAnsi="Arial" w:cs="Arial"/>
          <w:sz w:val="24"/>
          <w:szCs w:val="24"/>
          <w:lang w:val="de"/>
        </w:rPr>
        <w:t xml:space="preserve"> CD </w:t>
      </w:r>
      <w:r w:rsidR="0027392A">
        <w:rPr>
          <w:rFonts w:ascii="Arial" w:hAnsi="Arial" w:cs="Arial"/>
          <w:sz w:val="24"/>
          <w:szCs w:val="24"/>
          <w:lang w:val="de"/>
        </w:rPr>
        <w:t xml:space="preserve">betrat </w:t>
      </w:r>
      <w:r w:rsidRPr="00902A7E">
        <w:rPr>
          <w:rFonts w:ascii="Arial" w:hAnsi="Arial" w:cs="Arial"/>
          <w:sz w:val="24"/>
          <w:szCs w:val="24"/>
          <w:lang w:val="de"/>
        </w:rPr>
        <w:t xml:space="preserve">ich </w:t>
      </w:r>
      <w:r w:rsidR="00CA518D" w:rsidRPr="00902A7E">
        <w:rPr>
          <w:rFonts w:ascii="Arial" w:hAnsi="Arial" w:cs="Arial"/>
          <w:sz w:val="24"/>
          <w:szCs w:val="24"/>
          <w:lang w:val="de"/>
        </w:rPr>
        <w:t>an einem Montag</w:t>
      </w:r>
      <w:r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D8087F">
        <w:rPr>
          <w:rFonts w:ascii="Arial" w:hAnsi="Arial" w:cs="Arial"/>
          <w:sz w:val="24"/>
          <w:szCs w:val="24"/>
          <w:lang w:val="de"/>
        </w:rPr>
        <w:t>Morgen</w:t>
      </w:r>
      <w:r w:rsidR="0027392A">
        <w:rPr>
          <w:rFonts w:ascii="Arial" w:hAnsi="Arial" w:cs="Arial"/>
          <w:sz w:val="24"/>
          <w:szCs w:val="24"/>
          <w:lang w:val="de"/>
        </w:rPr>
        <w:t xml:space="preserve"> </w:t>
      </w:r>
      <w:r w:rsidRPr="00902A7E">
        <w:rPr>
          <w:rFonts w:ascii="Arial" w:hAnsi="Arial" w:cs="Arial"/>
          <w:sz w:val="24"/>
          <w:szCs w:val="24"/>
          <w:lang w:val="de"/>
        </w:rPr>
        <w:t>den angegebenen Raum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im angegebenen Gebäude in der Altstadt</w:t>
      </w:r>
      <w:r w:rsidRPr="00902A7E">
        <w:rPr>
          <w:rFonts w:ascii="Arial" w:hAnsi="Arial" w:cs="Arial"/>
          <w:sz w:val="24"/>
          <w:szCs w:val="24"/>
          <w:lang w:val="de"/>
        </w:rPr>
        <w:t>. Ich liebe es,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neue Dinge </w:t>
      </w:r>
      <w:r w:rsidR="00D8087F">
        <w:rPr>
          <w:rFonts w:ascii="Arial" w:hAnsi="Arial" w:cs="Arial"/>
          <w:sz w:val="24"/>
          <w:szCs w:val="24"/>
          <w:lang w:val="de"/>
        </w:rPr>
        <w:t>–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Gitarre</w:t>
      </w:r>
      <w:r w:rsidR="00D8087F">
        <w:rPr>
          <w:rFonts w:ascii="Arial" w:hAnsi="Arial" w:cs="Arial"/>
          <w:sz w:val="24"/>
          <w:szCs w:val="24"/>
          <w:lang w:val="de"/>
        </w:rPr>
        <w:t xml:space="preserve"> spielen</w:t>
      </w:r>
      <w:r w:rsidR="00CA518D" w:rsidRPr="00902A7E">
        <w:rPr>
          <w:rFonts w:ascii="Arial" w:hAnsi="Arial" w:cs="Arial"/>
          <w:sz w:val="24"/>
          <w:szCs w:val="24"/>
          <w:lang w:val="de"/>
        </w:rPr>
        <w:t>, K</w:t>
      </w:r>
      <w:r w:rsidRPr="00902A7E">
        <w:rPr>
          <w:rFonts w:ascii="Arial" w:hAnsi="Arial" w:cs="Arial"/>
          <w:sz w:val="24"/>
          <w:szCs w:val="24"/>
          <w:lang w:val="de"/>
        </w:rPr>
        <w:t xml:space="preserve">ochen oder eben Polnisch </w:t>
      </w:r>
      <w:r w:rsidR="00D8087F">
        <w:rPr>
          <w:rFonts w:ascii="Arial" w:hAnsi="Arial" w:cs="Arial"/>
          <w:sz w:val="24"/>
          <w:szCs w:val="24"/>
          <w:lang w:val="de"/>
        </w:rPr>
        <w:t>–</w:t>
      </w:r>
      <w:r w:rsidRPr="00902A7E">
        <w:rPr>
          <w:rFonts w:ascii="Arial" w:hAnsi="Arial" w:cs="Arial"/>
          <w:sz w:val="24"/>
          <w:szCs w:val="24"/>
          <w:lang w:val="de"/>
        </w:rPr>
        <w:t xml:space="preserve"> in der Gruppe zu lernen, zeigt es mir doch, dass ich nicht der einzige Sturkopf bin, der nichts kapiert. </w:t>
      </w:r>
    </w:p>
    <w:p w14:paraId="289A5D0B" w14:textId="00F23EF2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Die Kursleiterin ließ mich und die anderen davon aber nichts merken: Jedem Beitrag </w:t>
      </w:r>
      <w:r w:rsidR="00CA518D" w:rsidRPr="00902A7E">
        <w:rPr>
          <w:rFonts w:ascii="Arial" w:hAnsi="Arial" w:cs="Arial"/>
          <w:sz w:val="24"/>
          <w:szCs w:val="24"/>
          <w:lang w:val="de"/>
        </w:rPr>
        <w:t>ließ sie</w:t>
      </w:r>
      <w:r w:rsidRPr="00902A7E">
        <w:rPr>
          <w:rFonts w:ascii="Arial" w:hAnsi="Arial" w:cs="Arial"/>
          <w:sz w:val="24"/>
          <w:szCs w:val="24"/>
          <w:lang w:val="de"/>
        </w:rPr>
        <w:t xml:space="preserve"> überschwängliches, lang andauerndes, euphemistisches Lob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folgen</w:t>
      </w:r>
      <w:r w:rsidRPr="00902A7E">
        <w:rPr>
          <w:rFonts w:ascii="Arial" w:hAnsi="Arial" w:cs="Arial"/>
          <w:sz w:val="24"/>
          <w:szCs w:val="24"/>
          <w:lang w:val="de"/>
        </w:rPr>
        <w:t>: "</w:t>
      </w:r>
      <w:r w:rsidR="00CA518D" w:rsidRPr="00902A7E">
        <w:rPr>
          <w:rFonts w:ascii="Arial" w:hAnsi="Arial" w:cs="Arial"/>
          <w:sz w:val="24"/>
          <w:szCs w:val="24"/>
        </w:rPr>
        <w:t>Bardzo dobrze</w:t>
      </w:r>
      <w:r w:rsidRPr="00902A7E">
        <w:rPr>
          <w:rFonts w:ascii="Arial" w:hAnsi="Arial" w:cs="Arial"/>
          <w:sz w:val="24"/>
          <w:szCs w:val="24"/>
          <w:lang w:val="de"/>
        </w:rPr>
        <w:t>!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CA518D" w:rsidRPr="00902A7E">
        <w:rPr>
          <w:rFonts w:ascii="Arial" w:hAnsi="Arial" w:cs="Arial"/>
          <w:sz w:val="24"/>
          <w:szCs w:val="24"/>
        </w:rPr>
        <w:t>Bardzo, bardzo dobrze!</w:t>
      </w:r>
      <w:r w:rsidRPr="00902A7E">
        <w:rPr>
          <w:rFonts w:ascii="Arial" w:hAnsi="Arial" w:cs="Arial"/>
          <w:sz w:val="24"/>
          <w:szCs w:val="24"/>
          <w:lang w:val="de"/>
        </w:rPr>
        <w:t>"</w:t>
      </w:r>
    </w:p>
    <w:p w14:paraId="44F02BEA" w14:textId="77777777" w:rsidR="00CA518D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Das erste Kapitel, da ging es noch, die </w:t>
      </w:r>
      <w:r w:rsidR="00CA518D" w:rsidRPr="00902A7E">
        <w:rPr>
          <w:rFonts w:ascii="Arial" w:hAnsi="Arial" w:cs="Arial"/>
          <w:sz w:val="24"/>
          <w:szCs w:val="24"/>
          <w:lang w:val="de"/>
        </w:rPr>
        <w:t>Redewendungen darin</w:t>
      </w:r>
      <w:r w:rsidRPr="00902A7E">
        <w:rPr>
          <w:rFonts w:ascii="Arial" w:hAnsi="Arial" w:cs="Arial"/>
          <w:sz w:val="24"/>
          <w:szCs w:val="24"/>
          <w:lang w:val="de"/>
        </w:rPr>
        <w:t xml:space="preserve"> hatte ich alle irgendwo schon mal gehört. Bei Kapitel zwei des Buches brachte ich schon kaum noch etwas zustande. Dennoch ließ die Leiterin verlautbaren: "</w:t>
      </w:r>
      <w:r w:rsidR="00CA518D" w:rsidRPr="00902A7E">
        <w:rPr>
          <w:rFonts w:ascii="Arial" w:hAnsi="Arial" w:cs="Arial"/>
          <w:sz w:val="24"/>
          <w:szCs w:val="24"/>
        </w:rPr>
        <w:t>Bardzo dobrze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! </w:t>
      </w:r>
      <w:r w:rsidR="00CA518D" w:rsidRPr="00902A7E">
        <w:rPr>
          <w:rFonts w:ascii="Arial" w:hAnsi="Arial" w:cs="Arial"/>
          <w:sz w:val="24"/>
          <w:szCs w:val="24"/>
        </w:rPr>
        <w:t>Bardzo, baaardzo dobrze!</w:t>
      </w:r>
      <w:r w:rsidR="00CA518D" w:rsidRPr="00902A7E">
        <w:rPr>
          <w:rFonts w:ascii="Arial" w:hAnsi="Arial" w:cs="Arial"/>
          <w:sz w:val="24"/>
          <w:szCs w:val="24"/>
          <w:lang w:val="de"/>
        </w:rPr>
        <w:t>"</w:t>
      </w:r>
    </w:p>
    <w:p w14:paraId="4CD17D55" w14:textId="5BAF4A04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Bei Kapitel drei weigerte ich mich zu antworten: Es handelte nämlich von all jenen Dingen, die in einem Hotel kaputt sein können, und das war so ziemlich alles. Der </w:t>
      </w:r>
      <w:r w:rsidRPr="00902A7E">
        <w:rPr>
          <w:rFonts w:ascii="Arial" w:hAnsi="Arial" w:cs="Arial"/>
          <w:sz w:val="24"/>
          <w:szCs w:val="24"/>
          <w:lang w:val="de"/>
        </w:rPr>
        <w:lastRenderedPageBreak/>
        <w:t xml:space="preserve">Deutsche, der an der Rezeption des polnischen Hotels steht und sich beschwert </w:t>
      </w:r>
      <w:r w:rsidR="00D8087F">
        <w:rPr>
          <w:rFonts w:ascii="Arial" w:hAnsi="Arial" w:cs="Arial"/>
          <w:sz w:val="24"/>
          <w:szCs w:val="24"/>
          <w:lang w:val="de"/>
        </w:rPr>
        <w:t>–</w:t>
      </w:r>
      <w:r w:rsidRPr="00902A7E">
        <w:rPr>
          <w:rFonts w:ascii="Arial" w:hAnsi="Arial" w:cs="Arial"/>
          <w:sz w:val="24"/>
          <w:szCs w:val="24"/>
          <w:lang w:val="de"/>
        </w:rPr>
        <w:t xml:space="preserve"> nein, diesem Klischee (wenn es denn eines ist) wollte ich nicht entsprechen. Außerdem war in meinem Hotelzimmer bisher noch nichts kaputt gewesen. Es war zwar ein günstiges, spartanisch eingerichtetes Haus, aber </w:t>
      </w:r>
      <w:r w:rsidR="00CA518D" w:rsidRPr="00902A7E">
        <w:rPr>
          <w:rFonts w:ascii="Arial" w:hAnsi="Arial" w:cs="Arial"/>
          <w:sz w:val="24"/>
          <w:szCs w:val="24"/>
          <w:lang w:val="de"/>
        </w:rPr>
        <w:t>warum hätte ich mich</w:t>
      </w:r>
      <w:r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darüber </w:t>
      </w:r>
      <w:r w:rsidRPr="00902A7E">
        <w:rPr>
          <w:rFonts w:ascii="Arial" w:hAnsi="Arial" w:cs="Arial"/>
          <w:sz w:val="24"/>
          <w:szCs w:val="24"/>
          <w:lang w:val="de"/>
        </w:rPr>
        <w:t>beschweren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sollen</w:t>
      </w:r>
      <w:r w:rsidRPr="00902A7E">
        <w:rPr>
          <w:rFonts w:ascii="Arial" w:hAnsi="Arial" w:cs="Arial"/>
          <w:sz w:val="24"/>
          <w:szCs w:val="24"/>
          <w:lang w:val="de"/>
        </w:rPr>
        <w:t xml:space="preserve">, schließlich hatte ich so gebucht. </w:t>
      </w:r>
    </w:p>
    <w:p w14:paraId="1BC2111B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Kapitel vier dann ließ mich verzweifeln. Hier ging es nämlich mit der polnischen Grammatik los. Und die unterscheidet sich ganz gewaltig von der deutschen. Für mich: zu gewaltig! Ich </w:t>
      </w:r>
      <w:r w:rsidR="00902A7E">
        <w:rPr>
          <w:rFonts w:ascii="Arial" w:hAnsi="Arial" w:cs="Arial"/>
          <w:sz w:val="24"/>
          <w:szCs w:val="24"/>
          <w:lang w:val="de"/>
        </w:rPr>
        <w:t>unternahm</w:t>
      </w:r>
      <w:r w:rsidRPr="00902A7E">
        <w:rPr>
          <w:rFonts w:ascii="Arial" w:hAnsi="Arial" w:cs="Arial"/>
          <w:sz w:val="24"/>
          <w:szCs w:val="24"/>
          <w:lang w:val="de"/>
        </w:rPr>
        <w:t xml:space="preserve"> gar nicht erst den Versuch, </w:t>
      </w:r>
      <w:r w:rsidR="00CA518D" w:rsidRPr="00902A7E">
        <w:rPr>
          <w:rFonts w:ascii="Arial" w:hAnsi="Arial" w:cs="Arial"/>
          <w:sz w:val="24"/>
          <w:szCs w:val="24"/>
          <w:lang w:val="de"/>
        </w:rPr>
        <w:t>sie verstehen</w:t>
      </w:r>
      <w:r w:rsidR="00902A7E" w:rsidRPr="00902A7E">
        <w:rPr>
          <w:rFonts w:ascii="Arial" w:hAnsi="Arial" w:cs="Arial"/>
          <w:sz w:val="24"/>
          <w:szCs w:val="24"/>
          <w:lang w:val="de"/>
        </w:rPr>
        <w:t xml:space="preserve"> zu</w:t>
      </w:r>
      <w:r w:rsidR="00902A7E">
        <w:rPr>
          <w:rFonts w:ascii="Arial" w:hAnsi="Arial" w:cs="Arial"/>
          <w:sz w:val="24"/>
          <w:szCs w:val="24"/>
          <w:lang w:val="de"/>
        </w:rPr>
        <w:t xml:space="preserve"> wollen</w:t>
      </w:r>
      <w:r w:rsidRPr="00902A7E">
        <w:rPr>
          <w:rFonts w:ascii="Arial" w:hAnsi="Arial" w:cs="Arial"/>
          <w:sz w:val="24"/>
          <w:szCs w:val="24"/>
          <w:lang w:val="de"/>
        </w:rPr>
        <w:t>.</w:t>
      </w:r>
    </w:p>
    <w:p w14:paraId="7F16E982" w14:textId="44E5032D" w:rsidR="00CA518D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Angstschweiß trat auf meine Stirn, wenn wir der Reihe nach auf die Fragen im Buch antworten mussten </w:t>
      </w:r>
      <w:r w:rsidR="0027392A">
        <w:rPr>
          <w:rFonts w:ascii="Arial" w:hAnsi="Arial" w:cs="Arial"/>
          <w:sz w:val="24"/>
          <w:szCs w:val="24"/>
          <w:lang w:val="de"/>
        </w:rPr>
        <w:t>und ich mir ausrechnete, welche</w:t>
      </w:r>
      <w:r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27392A" w:rsidRPr="00902A7E">
        <w:rPr>
          <w:rFonts w:ascii="Arial" w:hAnsi="Arial" w:cs="Arial"/>
          <w:sz w:val="24"/>
          <w:szCs w:val="24"/>
          <w:lang w:val="de"/>
        </w:rPr>
        <w:t xml:space="preserve">Frage </w:t>
      </w:r>
      <w:r w:rsidRPr="00902A7E">
        <w:rPr>
          <w:rFonts w:ascii="Arial" w:hAnsi="Arial" w:cs="Arial"/>
          <w:sz w:val="24"/>
          <w:szCs w:val="24"/>
          <w:lang w:val="de"/>
        </w:rPr>
        <w:t>meine sein würde. Eigentlich hätte ich mir das sparen können, denn ich brachte eh kaum mehr als ein hilfloses Gestotter heraus</w:t>
      </w:r>
      <w:r w:rsidR="00D8087F">
        <w:rPr>
          <w:rFonts w:ascii="Arial" w:hAnsi="Arial" w:cs="Arial"/>
          <w:sz w:val="24"/>
          <w:szCs w:val="24"/>
          <w:lang w:val="de"/>
        </w:rPr>
        <w:t>,</w:t>
      </w:r>
      <w:r w:rsidRPr="00902A7E">
        <w:rPr>
          <w:rFonts w:ascii="Arial" w:hAnsi="Arial" w:cs="Arial"/>
          <w:sz w:val="24"/>
          <w:szCs w:val="24"/>
          <w:lang w:val="de"/>
        </w:rPr>
        <w:t xml:space="preserve"> was die Lehrerin nicht daran hinderte, ihr Lob noch </w:t>
      </w:r>
      <w:r w:rsidR="00BB6949">
        <w:rPr>
          <w:rFonts w:ascii="Arial" w:hAnsi="Arial" w:cs="Arial"/>
          <w:sz w:val="24"/>
          <w:szCs w:val="24"/>
          <w:lang w:val="de"/>
        </w:rPr>
        <w:t>zu steigern</w:t>
      </w:r>
      <w:r w:rsidRPr="00902A7E">
        <w:rPr>
          <w:rFonts w:ascii="Arial" w:hAnsi="Arial" w:cs="Arial"/>
          <w:sz w:val="24"/>
          <w:szCs w:val="24"/>
          <w:lang w:val="de"/>
        </w:rPr>
        <w:t>: "</w:t>
      </w:r>
      <w:r w:rsidR="00CA518D" w:rsidRPr="00902A7E">
        <w:rPr>
          <w:rFonts w:ascii="Arial" w:hAnsi="Arial" w:cs="Arial"/>
          <w:sz w:val="24"/>
          <w:szCs w:val="24"/>
        </w:rPr>
        <w:t>Baaardzo dobrze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! </w:t>
      </w:r>
      <w:r w:rsidR="00CA518D" w:rsidRPr="00902A7E">
        <w:rPr>
          <w:rFonts w:ascii="Arial" w:hAnsi="Arial" w:cs="Arial"/>
          <w:sz w:val="24"/>
          <w:szCs w:val="24"/>
        </w:rPr>
        <w:t>Bardzo, baaardzo dobrze!</w:t>
      </w:r>
      <w:r w:rsidR="00CA518D" w:rsidRPr="00902A7E">
        <w:rPr>
          <w:rFonts w:ascii="Arial" w:hAnsi="Arial" w:cs="Arial"/>
          <w:sz w:val="24"/>
          <w:szCs w:val="24"/>
          <w:lang w:val="de"/>
        </w:rPr>
        <w:t>"</w:t>
      </w:r>
    </w:p>
    <w:p w14:paraId="2D0922FA" w14:textId="5B4A6D71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 Langsam dämmerte es mir, worin ihr pädagogisches Ko</w:t>
      </w:r>
      <w:r w:rsidR="004658AC">
        <w:rPr>
          <w:rFonts w:ascii="Arial" w:hAnsi="Arial" w:cs="Arial"/>
          <w:sz w:val="24"/>
          <w:szCs w:val="24"/>
          <w:lang w:val="de"/>
        </w:rPr>
        <w:t>nzept bestand: Je schlechter d</w:t>
      </w:r>
      <w:r w:rsidR="00D8087F">
        <w:rPr>
          <w:rFonts w:ascii="Arial" w:hAnsi="Arial" w:cs="Arial"/>
          <w:sz w:val="24"/>
          <w:szCs w:val="24"/>
          <w:lang w:val="de"/>
        </w:rPr>
        <w:t>er Beitrag</w:t>
      </w:r>
      <w:r w:rsidR="004658AC">
        <w:rPr>
          <w:rFonts w:ascii="Arial" w:hAnsi="Arial" w:cs="Arial"/>
          <w:sz w:val="24"/>
          <w:szCs w:val="24"/>
          <w:lang w:val="de"/>
        </w:rPr>
        <w:t>, umso größer das Lob.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</w:t>
      </w:r>
      <w:r w:rsidR="004658AC">
        <w:rPr>
          <w:rFonts w:ascii="Arial" w:hAnsi="Arial" w:cs="Arial"/>
          <w:sz w:val="24"/>
          <w:szCs w:val="24"/>
          <w:lang w:val="de"/>
        </w:rPr>
        <w:t xml:space="preserve">Und ich bekam sehr viel Lob! </w:t>
      </w:r>
      <w:r w:rsidR="00CA518D" w:rsidRPr="00902A7E">
        <w:rPr>
          <w:rFonts w:ascii="Arial" w:hAnsi="Arial" w:cs="Arial"/>
          <w:sz w:val="24"/>
          <w:szCs w:val="24"/>
          <w:lang w:val="de"/>
        </w:rPr>
        <w:t>E</w:t>
      </w:r>
      <w:r w:rsidRPr="00902A7E">
        <w:rPr>
          <w:rFonts w:ascii="Arial" w:hAnsi="Arial" w:cs="Arial"/>
          <w:sz w:val="24"/>
          <w:szCs w:val="24"/>
          <w:lang w:val="de"/>
        </w:rPr>
        <w:t xml:space="preserve">in </w:t>
      </w:r>
      <w:r w:rsidR="00CA518D" w:rsidRPr="00902A7E">
        <w:rPr>
          <w:rFonts w:ascii="Arial" w:hAnsi="Arial" w:cs="Arial"/>
          <w:sz w:val="24"/>
          <w:szCs w:val="24"/>
          <w:lang w:val="de"/>
        </w:rPr>
        <w:t>gutes</w:t>
      </w:r>
      <w:r w:rsidRPr="00902A7E">
        <w:rPr>
          <w:rFonts w:ascii="Arial" w:hAnsi="Arial" w:cs="Arial"/>
          <w:sz w:val="24"/>
          <w:szCs w:val="24"/>
          <w:lang w:val="de"/>
        </w:rPr>
        <w:t xml:space="preserve"> Konzept, wie ich fand; verhinderte sie</w:t>
      </w:r>
      <w:r w:rsidR="00CA518D" w:rsidRPr="00902A7E">
        <w:rPr>
          <w:rFonts w:ascii="Arial" w:hAnsi="Arial" w:cs="Arial"/>
          <w:sz w:val="24"/>
          <w:szCs w:val="24"/>
          <w:lang w:val="de"/>
        </w:rPr>
        <w:t xml:space="preserve"> so doch</w:t>
      </w:r>
      <w:r w:rsidRPr="00902A7E">
        <w:rPr>
          <w:rFonts w:ascii="Arial" w:hAnsi="Arial" w:cs="Arial"/>
          <w:sz w:val="24"/>
          <w:szCs w:val="24"/>
          <w:lang w:val="de"/>
        </w:rPr>
        <w:t xml:space="preserve">, dass jemand ausstieg, dem Kurs fernblieb oder innerlich kündigte. </w:t>
      </w:r>
    </w:p>
    <w:p w14:paraId="528FA94F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So blieb auch ich bis zum Schluss, bis zur letzten Stunde dabei. Mit einem großen Koffer voller Lob und einer Bescheinigung über die erfolgreiche Teilnahme fuhr ich heim. </w:t>
      </w:r>
    </w:p>
    <w:p w14:paraId="6C5F2964" w14:textId="77777777" w:rsidR="0027392A" w:rsidRDefault="0027392A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19C3DE89" w14:textId="2F5A44EF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>Die Bescheinigung zeigte ich der ers</w:t>
      </w:r>
      <w:r w:rsidR="00D8087F">
        <w:rPr>
          <w:rFonts w:ascii="Arial" w:hAnsi="Arial" w:cs="Arial"/>
          <w:sz w:val="24"/>
          <w:szCs w:val="24"/>
          <w:lang w:val="de"/>
        </w:rPr>
        <w:t>t</w:t>
      </w:r>
      <w:r w:rsidRPr="00902A7E">
        <w:rPr>
          <w:rFonts w:ascii="Arial" w:hAnsi="Arial" w:cs="Arial"/>
          <w:sz w:val="24"/>
          <w:szCs w:val="24"/>
          <w:lang w:val="de"/>
        </w:rPr>
        <w:t>en Amtsperson</w:t>
      </w:r>
      <w:r w:rsidR="00D8087F">
        <w:rPr>
          <w:rFonts w:ascii="Arial" w:hAnsi="Arial" w:cs="Arial"/>
          <w:sz w:val="24"/>
          <w:szCs w:val="24"/>
          <w:lang w:val="de"/>
        </w:rPr>
        <w:t>, der ich</w:t>
      </w:r>
      <w:r w:rsidRPr="00902A7E">
        <w:rPr>
          <w:rFonts w:ascii="Arial" w:hAnsi="Arial" w:cs="Arial"/>
          <w:sz w:val="24"/>
          <w:szCs w:val="24"/>
          <w:lang w:val="de"/>
        </w:rPr>
        <w:t xml:space="preserve"> bei meinem nächsten Polenbesuch </w:t>
      </w:r>
      <w:r w:rsidR="00D8087F">
        <w:rPr>
          <w:rFonts w:ascii="Arial" w:hAnsi="Arial" w:cs="Arial"/>
          <w:sz w:val="24"/>
          <w:szCs w:val="24"/>
          <w:lang w:val="de"/>
        </w:rPr>
        <w:t xml:space="preserve">begegnete, </w:t>
      </w:r>
      <w:r w:rsidRPr="00902A7E">
        <w:rPr>
          <w:rFonts w:ascii="Arial" w:hAnsi="Arial" w:cs="Arial"/>
          <w:sz w:val="24"/>
          <w:szCs w:val="24"/>
          <w:lang w:val="de"/>
        </w:rPr>
        <w:t xml:space="preserve">unaufgefordert vor. </w:t>
      </w:r>
    </w:p>
    <w:p w14:paraId="0A3CF554" w14:textId="1BFEDCDE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"Co to jest?", fragte der Mann</w:t>
      </w:r>
      <w:r w:rsidR="00D8087F">
        <w:rPr>
          <w:rFonts w:ascii="Arial" w:hAnsi="Arial" w:cs="Arial"/>
          <w:sz w:val="24"/>
          <w:szCs w:val="24"/>
          <w:lang w:val="de"/>
        </w:rPr>
        <w:t>;</w:t>
      </w:r>
      <w:r w:rsidRPr="00902A7E">
        <w:rPr>
          <w:rFonts w:ascii="Arial" w:hAnsi="Arial" w:cs="Arial"/>
          <w:sz w:val="24"/>
          <w:szCs w:val="24"/>
          <w:lang w:val="de"/>
        </w:rPr>
        <w:t xml:space="preserve"> es war der Schaffner im Warszawa-Express, der anstelle meiner Bescheinigung wohl lieber ein gültiges Ticket gesehen hätte. </w:t>
      </w:r>
    </w:p>
    <w:p w14:paraId="5F9C5CE6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</w:t>
      </w:r>
      <w:r w:rsidRPr="00902A7E">
        <w:rPr>
          <w:rFonts w:ascii="Arial" w:hAnsi="Arial" w:cs="Arial"/>
          <w:sz w:val="24"/>
          <w:szCs w:val="24"/>
          <w:lang w:val="pl-PL"/>
        </w:rPr>
        <w:t xml:space="preserve">"To jest ... to jest Dokument ... to jest Dokument </w:t>
      </w:r>
      <w:r w:rsidR="00CA518D" w:rsidRPr="00902A7E">
        <w:rPr>
          <w:rFonts w:ascii="Arial" w:hAnsi="Arial" w:cs="Arial"/>
          <w:sz w:val="24"/>
          <w:szCs w:val="24"/>
          <w:lang w:val="pl-PL"/>
        </w:rPr>
        <w:t xml:space="preserve">oficjalnie ... </w:t>
      </w:r>
      <w:r w:rsidRPr="00902A7E">
        <w:rPr>
          <w:rFonts w:ascii="Arial" w:hAnsi="Arial" w:cs="Arial"/>
          <w:sz w:val="24"/>
          <w:szCs w:val="24"/>
          <w:lang w:val="pl-PL"/>
        </w:rPr>
        <w:t xml:space="preserve">to jest ..." </w:t>
      </w:r>
    </w:p>
    <w:p w14:paraId="0CA4C50A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pl-PL"/>
        </w:rPr>
        <w:t xml:space="preserve">   </w:t>
      </w:r>
      <w:r w:rsidRPr="00902A7E">
        <w:rPr>
          <w:rFonts w:ascii="Arial" w:hAnsi="Arial" w:cs="Arial"/>
          <w:sz w:val="24"/>
          <w:szCs w:val="24"/>
          <w:lang w:val="de"/>
        </w:rPr>
        <w:t xml:space="preserve">Ich verstummte, und er runzelte die Stirn. Er sagte etwas, dass ich mit "Das ist nicht die Fahrkarte" übersetzte. </w:t>
      </w:r>
    </w:p>
    <w:p w14:paraId="2827D02C" w14:textId="77777777" w:rsidR="005C7EF5" w:rsidRPr="00902A7E" w:rsidRDefault="00902A7E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lastRenderedPageBreak/>
        <w:t xml:space="preserve">   "Z</w:t>
      </w:r>
      <w:r w:rsidR="005C7EF5" w:rsidRPr="00902A7E">
        <w:rPr>
          <w:rFonts w:ascii="Arial" w:hAnsi="Arial" w:cs="Arial"/>
          <w:sz w:val="24"/>
          <w:szCs w:val="24"/>
          <w:lang w:val="de"/>
        </w:rPr>
        <w:t xml:space="preserve">araz, Moment", bat ich um Geduld und suchte mein Ticket. </w:t>
      </w:r>
    </w:p>
    <w:p w14:paraId="1A6A0306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  <w:r w:rsidRPr="00902A7E">
        <w:rPr>
          <w:rFonts w:ascii="Arial" w:hAnsi="Arial" w:cs="Arial"/>
          <w:sz w:val="24"/>
          <w:szCs w:val="24"/>
          <w:lang w:val="de"/>
        </w:rPr>
        <w:t xml:space="preserve">   Er kniff es mit seiner Zange und reichte es mir mit einem Blick</w:t>
      </w:r>
      <w:r w:rsidR="00902A7E" w:rsidRPr="00902A7E">
        <w:rPr>
          <w:rFonts w:ascii="Arial" w:hAnsi="Arial" w:cs="Arial"/>
          <w:sz w:val="24"/>
          <w:szCs w:val="24"/>
          <w:lang w:val="de"/>
        </w:rPr>
        <w:t xml:space="preserve"> zurück</w:t>
      </w:r>
      <w:r w:rsidRPr="00902A7E">
        <w:rPr>
          <w:rFonts w:ascii="Arial" w:hAnsi="Arial" w:cs="Arial"/>
          <w:sz w:val="24"/>
          <w:szCs w:val="24"/>
          <w:lang w:val="de"/>
        </w:rPr>
        <w:t xml:space="preserve">, der so lang und </w:t>
      </w:r>
      <w:r w:rsidR="006F2FC2">
        <w:rPr>
          <w:rFonts w:ascii="Arial" w:hAnsi="Arial" w:cs="Arial"/>
          <w:sz w:val="24"/>
          <w:szCs w:val="24"/>
          <w:lang w:val="de"/>
        </w:rPr>
        <w:t>intensiv</w:t>
      </w:r>
      <w:r w:rsidRPr="00902A7E">
        <w:rPr>
          <w:rFonts w:ascii="Arial" w:hAnsi="Arial" w:cs="Arial"/>
          <w:sz w:val="24"/>
          <w:szCs w:val="24"/>
          <w:lang w:val="de"/>
        </w:rPr>
        <w:t xml:space="preserve"> war wie das "baaadrzo" im Kurs der Sprachlehrerin. </w:t>
      </w:r>
    </w:p>
    <w:p w14:paraId="7002CB41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363C60CB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455A200A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2D8C06BC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6FEB31BC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2CDFF887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274E1701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79D55189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07A5DC40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00FF30E3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p w14:paraId="59031954" w14:textId="77777777" w:rsidR="005C7EF5" w:rsidRPr="00902A7E" w:rsidRDefault="005C7EF5" w:rsidP="00902A7E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de"/>
        </w:rPr>
      </w:pPr>
    </w:p>
    <w:sectPr w:rsidR="005C7EF5" w:rsidRPr="00902A7E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518D"/>
    <w:rsid w:val="0027392A"/>
    <w:rsid w:val="004658AC"/>
    <w:rsid w:val="004D2391"/>
    <w:rsid w:val="005C7EF5"/>
    <w:rsid w:val="006F2FC2"/>
    <w:rsid w:val="007316D9"/>
    <w:rsid w:val="00902A7E"/>
    <w:rsid w:val="009B6D4A"/>
    <w:rsid w:val="00BB6949"/>
    <w:rsid w:val="00CA518D"/>
    <w:rsid w:val="00D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838E2"/>
  <w14:defaultImageDpi w14:val="0"/>
  <w15:docId w15:val="{33D01A5B-081E-45A8-B940-D3C4241C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rsid w:val="0046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6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Strueven Reinhard</dc:creator>
  <cp:keywords/>
  <dc:description/>
  <cp:lastModifiedBy>Reinhard Strüven</cp:lastModifiedBy>
  <cp:revision>3</cp:revision>
  <cp:lastPrinted>2018-12-17T07:50:00Z</cp:lastPrinted>
  <dcterms:created xsi:type="dcterms:W3CDTF">2023-05-19T07:52:00Z</dcterms:created>
  <dcterms:modified xsi:type="dcterms:W3CDTF">2023-05-19T07:57:00Z</dcterms:modified>
</cp:coreProperties>
</file>